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A5" w:rsidRPr="000D2DA5" w:rsidRDefault="000D2DA5" w:rsidP="000D2DA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kern w:val="36"/>
          <w:sz w:val="17"/>
          <w:szCs w:val="17"/>
          <w:lang w:eastAsia="ru-RU"/>
        </w:rPr>
        <w:t>Протокол рассмотрения и оценки котировочных заявок №0351100001713000077-П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16 мая 2013 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1. Наименование и способ размещения заказа: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проведение водолазных работ; </w:t>
      </w:r>
      <w:r w:rsidRPr="000D2DA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способ размещения заказа - Запрос котировок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«проведение водолазных работ»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494 752,00 (четыреста девяносто четыре тысячи семьсот пятьдесят два) Российский рубль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№0351100001713000077 от 26.04.2013).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630049, г. Новосибирск, ул. Д.Ковальчук, 191, Лабораторный корпус, </w:t>
      </w:r>
      <w:proofErr w:type="spellStart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2D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8. Решение комиссии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Котировочная комиссия рассмотрела заявки в </w:t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соответствии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1"/>
        <w:gridCol w:w="3801"/>
        <w:gridCol w:w="4305"/>
        <w:gridCol w:w="1948"/>
      </w:tblGrid>
      <w:tr w:rsidR="000D2DA5" w:rsidRPr="000D2DA5" w:rsidTr="000D2D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456080, Челябинская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рехгорный, ул.Маршала Жукова 6,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13, а/я 50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"КОМПАС"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660010, Красноярский край,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расноярск, пр.им. газеты Красноярский рабочий, 150,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305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630005, Новосибирская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овосибирск, ул. Семьи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Шамшиных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95а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Общество с ограниченной ответственностью "Гидротехническая компания" </w:t>
            </w:r>
          </w:p>
        </w:tc>
        <w:tc>
          <w:tcPr>
            <w:tcW w:w="19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РФ, 630017, Новосибирская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.Н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овосибирск, ул. 2-ой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Кирзавод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11</w:t>
            </w:r>
          </w:p>
        </w:tc>
        <w:tc>
          <w:tcPr>
            <w:tcW w:w="8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</w:tr>
    </w:tbl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Приложении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9. Результаты проведения запроса котировок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7405011839, КПП 740501001 Общество с ограниченной ответственностью "</w:t>
      </w:r>
      <w:proofErr w:type="spell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Гидрозащита</w:t>
      </w:r>
      <w:proofErr w:type="spell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" (Адрес: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456080, Челябинская обл., г</w:t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.Т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рехгорный, ул.Маршала Жукова 6, </w:t>
      </w:r>
      <w:proofErr w:type="spell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оф</w:t>
      </w:r>
      <w:proofErr w:type="spell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. 13, а/я 50).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Предложение о цене контракта: 354 000,00 (триста пятьдесят четыре тысячи) Российский рубль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ИНН 5405402959, КПП 540501001 Общество с ограниченной ответственностью "Гидротехническая компания" (Адрес: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РФ, 630017, Новосибирская обл., г</w:t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.Н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овосибирск, ул. 2-ой </w:t>
      </w:r>
      <w:proofErr w:type="spell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Кирзавод</w:t>
      </w:r>
      <w:proofErr w:type="spell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, 11).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Предложение о цене контракта: 380 000,00 (триста восемьдесят тысяч) Российский рубль</w:t>
      </w: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2DA5" w:rsidRPr="000D2DA5" w:rsidRDefault="000D2DA5" w:rsidP="000D2D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10. Публикация и хранение протокола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www.zakupki.gov.ru</w:t>
      </w:r>
      <w:proofErr w:type="spell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с даты подведения</w:t>
      </w:r>
      <w:proofErr w:type="gramEnd"/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16"/>
        <w:gridCol w:w="8343"/>
        <w:gridCol w:w="61"/>
      </w:tblGrid>
      <w:tr w:rsidR="000D2DA5" w:rsidRPr="000D2DA5" w:rsidTr="000D2DA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______________________________________________/Васильев Олег Юрьевич/</w:t>
            </w:r>
          </w:p>
        </w:tc>
      </w:tr>
      <w:tr w:rsidR="000D2DA5" w:rsidRPr="000D2DA5" w:rsidTr="000D2DA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0D2DA5" w:rsidRPr="000D2DA5" w:rsidTr="000D2DA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0D2DA5" w:rsidRPr="000D2DA5" w:rsidTr="000D2DA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Шабурова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Ирина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Галеновна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</w:p>
        </w:tc>
      </w:tr>
      <w:tr w:rsidR="000D2DA5" w:rsidRPr="000D2DA5" w:rsidTr="000D2DA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______________________________________________/Печко Елена Ивановна/</w:t>
            </w:r>
          </w:p>
        </w:tc>
      </w:tr>
      <w:tr w:rsidR="000D2DA5" w:rsidRPr="000D2DA5" w:rsidTr="000D2DA5">
        <w:trPr>
          <w:gridAfter w:val="1"/>
          <w:wAfter w:w="27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0D2DA5" w:rsidRPr="000D2D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2DA5" w:rsidRPr="000D2DA5" w:rsidRDefault="000D2DA5" w:rsidP="000D2D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D2D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0D2DA5" w:rsidRPr="000D2DA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2DA5" w:rsidRPr="000D2DA5" w:rsidRDefault="000D2DA5" w:rsidP="000D2D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D2DA5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D2DA5" w:rsidRPr="000D2DA5" w:rsidTr="000D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(16.05.2013) </w:t>
            </w:r>
          </w:p>
        </w:tc>
      </w:tr>
      <w:tr w:rsidR="000D2DA5" w:rsidRPr="000D2DA5" w:rsidTr="000D2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Приложение № 1 к Протоколу рассмотрения и оценки котировочных заявок</w:t>
            </w: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№0351100001713000077-П от 16.05.2013</w:t>
            </w:r>
          </w:p>
        </w:tc>
      </w:tr>
    </w:tbl>
    <w:p w:rsidR="000D2DA5" w:rsidRPr="000D2DA5" w:rsidRDefault="000D2DA5" w:rsidP="000D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lastRenderedPageBreak/>
        <w:t>ЖУРНАЛ РЕГИСТРАЦИИ ПОСТУПЛЕНИЯ КОТИРОВОЧНЫХ ЗАЯВОК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проведение водолазных работ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13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77"/>
        <w:gridCol w:w="2257"/>
        <w:gridCol w:w="163"/>
        <w:gridCol w:w="2127"/>
        <w:gridCol w:w="3041"/>
        <w:gridCol w:w="3057"/>
        <w:gridCol w:w="132"/>
      </w:tblGrid>
      <w:tr w:rsidR="000D2DA5" w:rsidRPr="000D2DA5" w:rsidTr="000D2DA5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</w:t>
            </w:r>
            <w:proofErr w:type="spellStart"/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поступления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Время поступления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Регистрационный номер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Форма подачи заявки</w:t>
            </w:r>
          </w:p>
        </w:tc>
      </w:tr>
      <w:tr w:rsidR="000D2DA5" w:rsidRPr="000D2DA5" w:rsidTr="000D2DA5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06.05.2013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17:57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Электронный документ</w:t>
            </w:r>
          </w:p>
        </w:tc>
      </w:tr>
      <w:tr w:rsidR="000D2DA5" w:rsidRPr="000D2DA5" w:rsidTr="000D2DA5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0D2DA5" w:rsidRPr="000D2DA5" w:rsidTr="000D2DA5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15:35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0D2DA5" w:rsidRPr="000D2DA5" w:rsidTr="000D2DA5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15.05.2013</w:t>
            </w:r>
          </w:p>
        </w:tc>
        <w:tc>
          <w:tcPr>
            <w:tcW w:w="101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3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Бумажный носитель</w:t>
            </w:r>
          </w:p>
        </w:tc>
      </w:tr>
      <w:tr w:rsidR="000D2DA5" w:rsidRPr="000D2DA5" w:rsidTr="000D2DA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2 к Протоколу рассмотрения и оценки котировочных заявок</w:t>
            </w: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№0351100001713000077-П от 16.05.2013</w:t>
            </w:r>
          </w:p>
        </w:tc>
      </w:tr>
    </w:tbl>
    <w:p w:rsidR="000D2DA5" w:rsidRPr="000D2DA5" w:rsidRDefault="000D2DA5" w:rsidP="000D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УЧАСТНИКИ РАЗМЕЩЕНИЯ ЗАКАЗА, ПРЕДОСТАВИВШИЕ КОТИРОВОЧНЫЕ ЗАЯВКИ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проведение водолазных работ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Начальная (максимальная) цена контракта (с указанием валюты): 494 752,00 (четыреста девяносто четыре тысячи семьсот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795"/>
        <w:gridCol w:w="36"/>
        <w:gridCol w:w="867"/>
        <w:gridCol w:w="278"/>
      </w:tblGrid>
      <w:tr w:rsidR="000D2DA5" w:rsidRPr="000D2DA5" w:rsidTr="000D2DA5">
        <w:tc>
          <w:tcPr>
            <w:tcW w:w="0" w:type="auto"/>
            <w:noWrap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шт.</w:t>
            </w:r>
          </w:p>
        </w:tc>
      </w:tr>
      <w:tr w:rsidR="000D2DA5" w:rsidRPr="000D2DA5" w:rsidTr="000D2DA5"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vanish/>
          <w:sz w:val="17"/>
          <w:szCs w:val="17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27"/>
        <w:gridCol w:w="1643"/>
        <w:gridCol w:w="943"/>
        <w:gridCol w:w="2869"/>
        <w:gridCol w:w="4384"/>
        <w:gridCol w:w="159"/>
      </w:tblGrid>
      <w:tr w:rsidR="000D2DA5" w:rsidRPr="000D2DA5" w:rsidTr="000D2DA5">
        <w:trPr>
          <w:gridBefore w:val="1"/>
          <w:gridAfter w:val="1"/>
          <w:wAfter w:w="1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1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0D2DA5" w:rsidRPr="000D2DA5" w:rsidTr="000D2DA5">
        <w:trPr>
          <w:gridBefore w:val="1"/>
          <w:gridAfter w:val="1"/>
          <w:wAfter w:w="1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Гидрозащита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7405011839, КПП 740501001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456080, Челябинская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рехгорный, ул.Маршала Жукова 6,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13, а/я 50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водолазные работы (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D2DA5" w:rsidRPr="000D2DA5" w:rsidTr="000D2DA5">
        <w:trPr>
          <w:gridBefore w:val="1"/>
          <w:gridAfter w:val="1"/>
          <w:wAfter w:w="1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"КОМПАС"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2464110180, КПП 246101001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660010, Красноярский край,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расноярск, пр.им. газеты Красноярский рабочий, 150,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305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водолазные работы (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D2DA5" w:rsidRPr="000D2DA5" w:rsidTr="000D2DA5">
        <w:trPr>
          <w:gridBefore w:val="1"/>
          <w:gridAfter w:val="1"/>
          <w:wAfter w:w="1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Сибподводстрой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5405371309, КПП 540601001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630005, Новосибирская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 Семьи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Шамшиных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95а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водолазные работы (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D2DA5" w:rsidRPr="000D2DA5" w:rsidTr="000D2DA5">
        <w:trPr>
          <w:gridBefore w:val="1"/>
          <w:gridAfter w:val="1"/>
          <w:wAfter w:w="1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"Гидротехническая компания"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5405402959, КПП 540501001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630017, Новосибирская обл., г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овосибирск, ул. 2-ой 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Кирзавод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11</w:t>
            </w:r>
          </w:p>
        </w:tc>
        <w:tc>
          <w:tcPr>
            <w:tcW w:w="1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водолазные работы (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0D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0D2DA5" w:rsidRPr="000D2DA5" w:rsidTr="000D2DA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3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 3 к Протоколу рассмотрения и оценки котировочных заявок</w:t>
            </w: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№0351100001713000077-П от 16.05.2013</w:t>
            </w:r>
          </w:p>
        </w:tc>
      </w:tr>
    </w:tbl>
    <w:p w:rsidR="000D2DA5" w:rsidRPr="000D2DA5" w:rsidRDefault="000D2DA5" w:rsidP="000D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СВЕДЕНИЯ О РЕШЕНИИ КОМИССИИ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проведение водолазных работ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82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4585"/>
        <w:gridCol w:w="3338"/>
        <w:gridCol w:w="1704"/>
      </w:tblGrid>
      <w:tr w:rsidR="000D2DA5" w:rsidRPr="000D2DA5" w:rsidTr="000D2DA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2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Решение комиссии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Причина отказа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7405011839, КПП 740501001, 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2464110180, КПП 246101001, Общество с ограниченной ответственностью "КОМПАС"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5405371309, КПП 540601001, 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ИНН 5405402959, КПП 540501001, Общество с ограниченной ответственностью "Гидротехническая компания"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Допустить к участию в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запросе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котировок</w:t>
            </w:r>
          </w:p>
        </w:tc>
        <w:tc>
          <w:tcPr>
            <w:tcW w:w="7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</w:tbl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0D2DA5" w:rsidRPr="000D2DA5" w:rsidTr="000D2D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DA5" w:rsidRPr="000D2DA5" w:rsidRDefault="000D2DA5" w:rsidP="000D2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Приложение №4 к Протоколу рассмотрения и оценки котировочных заявок</w:t>
            </w: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 w:type="page"/>
              <w:t>№0351100001713000077-П от 16.05.2013</w:t>
            </w:r>
          </w:p>
        </w:tc>
      </w:tr>
    </w:tbl>
    <w:p w:rsidR="000D2DA5" w:rsidRPr="000D2DA5" w:rsidRDefault="000D2DA5" w:rsidP="000D2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ОБЩИЕ РЕЗУЛЬТАТЫ ПРОВЕДЕНИЯ ЗАПРОСА КОТИРОВОК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D2DA5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Предмет контракта: проведение водолазных работ</w:t>
      </w:r>
    </w:p>
    <w:p w:rsidR="000D2DA5" w:rsidRPr="000D2DA5" w:rsidRDefault="000D2DA5" w:rsidP="000D2DA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486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4318"/>
        <w:gridCol w:w="2481"/>
        <w:gridCol w:w="2939"/>
      </w:tblGrid>
      <w:tr w:rsidR="000D2DA5" w:rsidRPr="000D2DA5" w:rsidTr="000D2DA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регистр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</w:t>
            </w:r>
            <w:proofErr w:type="gram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аявки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Участник размещения заказа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Предложение поставщика о цене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Результат запроса котировок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Гидрозащита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354 000,00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Победитель</w:t>
            </w:r>
          </w:p>
        </w:tc>
      </w:tr>
      <w:tr w:rsidR="000D2DA5" w:rsidRPr="000D2DA5" w:rsidTr="000D2DA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"КОМПАС"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494 552,29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D2DA5" w:rsidRPr="000D2DA5" w:rsidTr="000D2DA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</w:t>
            </w:r>
            <w:proofErr w:type="spellStart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Сибподводстрой</w:t>
            </w:r>
            <w:proofErr w:type="spellEnd"/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450 000,00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0D2DA5" w:rsidRPr="000D2DA5" w:rsidTr="000D2DA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Общество с ограниченной ответственностью "Гидротехническая компания"</w:t>
            </w:r>
          </w:p>
        </w:tc>
        <w:tc>
          <w:tcPr>
            <w:tcW w:w="11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380 000,00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DA5" w:rsidRPr="000D2DA5" w:rsidRDefault="000D2DA5" w:rsidP="000D2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D2DA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6007A" w:rsidRPr="000D2DA5" w:rsidRDefault="00B6007A" w:rsidP="000D2DA5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B6007A" w:rsidRPr="000D2DA5" w:rsidSect="000D2DA5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DA5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2DA5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9A1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0D2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D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D2D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7823</Characters>
  <Application>Microsoft Office Word</Application>
  <DocSecurity>0</DocSecurity>
  <Lines>65</Lines>
  <Paragraphs>18</Paragraphs>
  <ScaleCrop>false</ScaleCrop>
  <Company>SGUPS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2013-05-16T04:04:00Z</dcterms:created>
  <dcterms:modified xsi:type="dcterms:W3CDTF">2013-05-16T04:07:00Z</dcterms:modified>
</cp:coreProperties>
</file>